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поставку спектрометра видимого диапазона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313DD8"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686BE3">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Pr="00686BE3">
              <w:rPr>
                <w:sz w:val="24"/>
                <w:szCs w:val="24"/>
              </w:rPr>
              <w:t>0058</w:t>
            </w:r>
            <w:r>
              <w:rPr>
                <w:sz w:val="24"/>
                <w:szCs w:val="24"/>
              </w:rPr>
              <w:t xml:space="preserve"> </w:t>
            </w:r>
            <w:r w:rsidRPr="00686BE3">
              <w:rPr>
                <w:sz w:val="24"/>
                <w:szCs w:val="24"/>
              </w:rPr>
              <w:t>00</w:t>
            </w:r>
            <w:r>
              <w:rPr>
                <w:sz w:val="24"/>
                <w:szCs w:val="24"/>
              </w:rPr>
              <w:t xml:space="preserve">1 </w:t>
            </w:r>
            <w:r w:rsidRPr="00686BE3">
              <w:rPr>
                <w:sz w:val="24"/>
                <w:szCs w:val="24"/>
              </w:rPr>
              <w:t>2651</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спектрометра видимого диапазона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D34D0" w:rsidRPr="00545C11" w:rsidRDefault="00061730" w:rsidP="009A1F81">
            <w:pPr>
              <w:suppressAutoHyphens/>
              <w:spacing w:after="0" w:line="240" w:lineRule="auto"/>
              <w:jc w:val="both"/>
              <w:rPr>
                <w:rFonts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545C11">
              <w:rPr>
                <w:rFonts w:eastAsia="Times New Roman" w:cs="Times New Roman"/>
                <w:bCs/>
                <w:sz w:val="24"/>
                <w:szCs w:val="24"/>
                <w:shd w:val="clear" w:color="auto" w:fill="FFFFFF"/>
                <w:lang w:eastAsia="zh-CN"/>
              </w:rPr>
              <w:t>26.51.41.130</w:t>
            </w:r>
            <w:r w:rsidR="009D34D0" w:rsidRPr="009D34D0">
              <w:rPr>
                <w:rFonts w:eastAsia="Times New Roman" w:cs="Times New Roman" w:hint="eastAsia"/>
                <w:bCs/>
                <w:sz w:val="24"/>
                <w:szCs w:val="24"/>
                <w:shd w:val="clear" w:color="auto" w:fill="FFFFFF"/>
                <w:lang w:eastAsia="zh-CN"/>
              </w:rPr>
              <w:t xml:space="preserve"> </w:t>
            </w:r>
            <w:r w:rsidR="00545C11">
              <w:rPr>
                <w:rFonts w:eastAsia="Times New Roman" w:cs="Times New Roman"/>
                <w:bCs/>
                <w:sz w:val="24"/>
                <w:szCs w:val="24"/>
                <w:shd w:val="clear" w:color="auto" w:fill="FFFFFF"/>
                <w:lang w:eastAsia="zh-CN"/>
              </w:rPr>
              <w:t>–</w:t>
            </w:r>
            <w:r w:rsidR="009D34D0" w:rsidRPr="009D34D0">
              <w:rPr>
                <w:rFonts w:eastAsia="Times New Roman" w:cs="Times New Roman" w:hint="eastAsia"/>
                <w:bCs/>
                <w:sz w:val="24"/>
                <w:szCs w:val="24"/>
                <w:shd w:val="clear" w:color="auto" w:fill="FFFFFF"/>
                <w:lang w:eastAsia="zh-CN"/>
              </w:rPr>
              <w:t xml:space="preserve"> </w:t>
            </w:r>
            <w:r w:rsidR="009A1F81">
              <w:rPr>
                <w:rFonts w:cs="Times New Roman"/>
                <w:bCs/>
                <w:sz w:val="24"/>
                <w:szCs w:val="24"/>
                <w:shd w:val="clear" w:color="auto" w:fill="FFFFFF"/>
                <w:lang w:eastAsia="zh-CN"/>
              </w:rPr>
              <w:t>Пр</w:t>
            </w:r>
            <w:r w:rsidR="00545C11" w:rsidRPr="009A1F81">
              <w:rPr>
                <w:rFonts w:cs="Times New Roman"/>
                <w:bCs/>
                <w:sz w:val="24"/>
                <w:szCs w:val="24"/>
                <w:shd w:val="clear" w:color="auto" w:fill="FFFFFF"/>
                <w:lang w:eastAsia="zh-CN"/>
              </w:rPr>
              <w:t>иборы</w:t>
            </w:r>
            <w:r w:rsidR="00545C11">
              <w:rPr>
                <w:rFonts w:cs="Times New Roman" w:hint="eastAsia"/>
                <w:bCs/>
                <w:sz w:val="24"/>
                <w:szCs w:val="24"/>
                <w:shd w:val="clear" w:color="auto" w:fill="FFFFFF"/>
                <w:lang w:eastAsia="zh-CN"/>
              </w:rPr>
              <w:t>,</w:t>
            </w:r>
            <w:r w:rsidR="00545C11">
              <w:rPr>
                <w:rFonts w:cs="Times New Roman"/>
                <w:bCs/>
                <w:sz w:val="24"/>
                <w:szCs w:val="24"/>
                <w:shd w:val="clear" w:color="auto" w:fill="FFFFFF"/>
                <w:lang w:eastAsia="zh-CN"/>
              </w:rPr>
              <w:t xml:space="preserve"> установки, системы спектрометрические.</w:t>
            </w:r>
          </w:p>
          <w:p w:rsidR="009C404D" w:rsidRPr="009D34D0" w:rsidRDefault="009D34D0" w:rsidP="009A1F81">
            <w:pPr>
              <w:suppressAutoHyphens/>
              <w:spacing w:after="0" w:line="240" w:lineRule="auto"/>
              <w:jc w:val="both"/>
              <w:rPr>
                <w:rFonts w:eastAsia="Times New Roman" w:cs="Times New Roman"/>
                <w:i/>
                <w:sz w:val="24"/>
                <w:szCs w:val="24"/>
                <w:shd w:val="clear" w:color="auto" w:fill="FFFFFF"/>
                <w:lang w:eastAsia="zh-CN"/>
              </w:rPr>
            </w:pPr>
            <w:r w:rsidRPr="009D34D0">
              <w:rPr>
                <w:rFonts w:eastAsia="Times New Roman" w:cs="Times New Roman" w:hint="eastAsia"/>
                <w:i/>
                <w:sz w:val="24"/>
                <w:szCs w:val="24"/>
                <w:shd w:val="clear" w:color="auto" w:fill="FFFFFF"/>
                <w:lang w:eastAsia="zh-CN"/>
              </w:rPr>
              <w:t>КТРУ:</w:t>
            </w:r>
            <w:r w:rsidRPr="009D34D0">
              <w:rPr>
                <w:rFonts w:eastAsia="Times New Roman" w:cs="Times New Roman"/>
                <w:i/>
                <w:sz w:val="24"/>
                <w:szCs w:val="24"/>
                <w:shd w:val="clear" w:color="auto" w:fill="FFFFFF"/>
                <w:lang w:eastAsia="zh-CN"/>
              </w:rPr>
              <w:t xml:space="preserve"> </w:t>
            </w:r>
            <w:r w:rsidR="00545C11">
              <w:rPr>
                <w:rFonts w:eastAsia="Times New Roman" w:cs="Times New Roman"/>
                <w:i/>
                <w:sz w:val="24"/>
                <w:szCs w:val="24"/>
                <w:shd w:val="clear" w:color="auto" w:fill="FFFFFF"/>
                <w:lang w:eastAsia="zh-CN"/>
              </w:rPr>
              <w:t>отсутствует</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F20AC4" w:rsidP="00FB2F99">
            <w:pPr>
              <w:pStyle w:val="ConsPlusNormal"/>
              <w:rPr>
                <w:sz w:val="24"/>
                <w:szCs w:val="24"/>
              </w:rPr>
            </w:pPr>
            <w:r w:rsidRPr="00F20AC4">
              <w:rPr>
                <w:sz w:val="24"/>
                <w:szCs w:val="24"/>
              </w:rPr>
              <w:t>Спектрометр видимого диапазона</w:t>
            </w:r>
            <w:r>
              <w:rPr>
                <w:sz w:val="24"/>
                <w:szCs w:val="24"/>
              </w:rPr>
              <w:t xml:space="preserve"> -</w:t>
            </w:r>
            <w:r w:rsidR="002E5258">
              <w:rPr>
                <w:sz w:val="24"/>
                <w:szCs w:val="24"/>
              </w:rPr>
              <w:t xml:space="preserve"> 1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9E74AD">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9E74AD">
              <w:rPr>
                <w:sz w:val="24"/>
                <w:szCs w:val="24"/>
              </w:rPr>
              <w:t>31</w:t>
            </w:r>
            <w:r w:rsidR="00D31698">
              <w:rPr>
                <w:sz w:val="24"/>
                <w:szCs w:val="24"/>
              </w:rPr>
              <w:t xml:space="preserve"> августа</w:t>
            </w:r>
            <w:r w:rsidR="009370FB">
              <w:rPr>
                <w:sz w:val="24"/>
                <w:szCs w:val="24"/>
              </w:rPr>
              <w:t xml:space="preserve"> 2023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545C11" w:rsidP="00F04309">
            <w:pPr>
              <w:pStyle w:val="ConsPlusNormal"/>
              <w:jc w:val="both"/>
              <w:rPr>
                <w:sz w:val="24"/>
                <w:szCs w:val="24"/>
              </w:rPr>
            </w:pPr>
            <w:r>
              <w:rPr>
                <w:b/>
                <w:bCs/>
                <w:sz w:val="24"/>
                <w:szCs w:val="24"/>
              </w:rPr>
              <w:t>871 093</w:t>
            </w:r>
            <w:r w:rsidR="0014230D" w:rsidRPr="0014230D">
              <w:rPr>
                <w:b/>
                <w:bCs/>
                <w:sz w:val="24"/>
                <w:szCs w:val="24"/>
              </w:rPr>
              <w:t xml:space="preserve"> (</w:t>
            </w:r>
            <w:r>
              <w:rPr>
                <w:b/>
                <w:bCs/>
                <w:sz w:val="24"/>
                <w:szCs w:val="24"/>
              </w:rPr>
              <w:t xml:space="preserve">Восемьсот семьдесят одна тысяча девяносто три) </w:t>
            </w:r>
            <w:r w:rsidR="002E5258">
              <w:rPr>
                <w:b/>
                <w:bCs/>
                <w:sz w:val="24"/>
                <w:szCs w:val="24"/>
              </w:rPr>
              <w:t>рубл</w:t>
            </w:r>
            <w:r>
              <w:rPr>
                <w:b/>
                <w:bCs/>
                <w:sz w:val="24"/>
                <w:szCs w:val="24"/>
              </w:rPr>
              <w:t>я</w:t>
            </w:r>
            <w:r w:rsidR="002E5258">
              <w:rPr>
                <w:b/>
                <w:bCs/>
                <w:sz w:val="24"/>
                <w:szCs w:val="24"/>
              </w:rPr>
              <w:t xml:space="preserve"> </w:t>
            </w:r>
            <w:r>
              <w:rPr>
                <w:b/>
                <w:bCs/>
                <w:sz w:val="24"/>
                <w:szCs w:val="24"/>
              </w:rPr>
              <w:t>33</w:t>
            </w:r>
            <w:r w:rsidR="0014230D" w:rsidRPr="0014230D">
              <w:rPr>
                <w:b/>
                <w:bCs/>
                <w:sz w:val="24"/>
                <w:szCs w:val="24"/>
              </w:rPr>
              <w:t xml:space="preserve"> копе</w:t>
            </w:r>
            <w:r>
              <w:rPr>
                <w:b/>
                <w:bCs/>
                <w:sz w:val="24"/>
                <w:szCs w:val="24"/>
              </w:rPr>
              <w:t>йки</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sidR="00F04309">
              <w:rPr>
                <w:bCs/>
                <w:sz w:val="24"/>
                <w:szCs w:val="24"/>
              </w:rPr>
              <w:t>145 182,22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поставку спектрометра видимого диапазона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Default="00E04F35" w:rsidP="00C1615B">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sidR="00F20AC4" w:rsidRPr="00F20AC4">
              <w:rPr>
                <w:b/>
                <w:sz w:val="24"/>
                <w:szCs w:val="24"/>
              </w:rPr>
              <w:t>43 554 (Сорок три тысячи пятьсот пятьдесят четыре) рубля 67 копеек</w:t>
            </w:r>
            <w:r w:rsidR="00C1615B">
              <w:rPr>
                <w:sz w:val="24"/>
                <w:szCs w:val="24"/>
              </w:rPr>
              <w:t xml:space="preserve">. </w:t>
            </w:r>
            <w:r w:rsidR="00C1615B" w:rsidRPr="00C1615B">
              <w:rPr>
                <w:sz w:val="24"/>
                <w:szCs w:val="24"/>
              </w:rPr>
              <w:t>НДС не облагается.</w:t>
            </w:r>
          </w:p>
          <w:p w:rsidR="00C1615B" w:rsidRDefault="00C1615B" w:rsidP="00E04F35">
            <w:pPr>
              <w:pStyle w:val="ConsPlusNormal"/>
              <w:jc w:val="both"/>
              <w:rPr>
                <w:sz w:val="24"/>
                <w:szCs w:val="24"/>
              </w:rPr>
            </w:pP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спектрометра видимого диапазона 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313DD8" w:rsidP="009C7B30">
            <w:pPr>
              <w:pStyle w:val="ConsPlusNormal"/>
              <w:rPr>
                <w:sz w:val="24"/>
                <w:szCs w:val="24"/>
              </w:rPr>
            </w:pPr>
            <w:r>
              <w:rPr>
                <w:b/>
                <w:sz w:val="24"/>
                <w:szCs w:val="24"/>
              </w:rPr>
              <w:t>«19</w:t>
            </w:r>
            <w:r w:rsidR="00CF3B61" w:rsidRPr="00036E09">
              <w:rPr>
                <w:b/>
                <w:sz w:val="24"/>
                <w:szCs w:val="24"/>
              </w:rPr>
              <w:t xml:space="preserve">» </w:t>
            </w:r>
            <w:r>
              <w:rPr>
                <w:b/>
                <w:sz w:val="24"/>
                <w:szCs w:val="24"/>
              </w:rPr>
              <w:t>апреля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313DD8" w:rsidP="004115C4">
            <w:pPr>
              <w:pStyle w:val="ConsPlusNormal"/>
              <w:rPr>
                <w:b/>
                <w:sz w:val="24"/>
                <w:szCs w:val="24"/>
              </w:rPr>
            </w:pPr>
            <w:r>
              <w:rPr>
                <w:b/>
                <w:sz w:val="24"/>
                <w:szCs w:val="24"/>
              </w:rPr>
              <w:t>«19» апреля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313DD8" w:rsidP="004115C4">
            <w:pPr>
              <w:pStyle w:val="ConsPlusNormal"/>
              <w:rPr>
                <w:b/>
                <w:sz w:val="24"/>
                <w:szCs w:val="24"/>
              </w:rPr>
            </w:pPr>
            <w:r>
              <w:rPr>
                <w:b/>
                <w:sz w:val="24"/>
                <w:szCs w:val="24"/>
              </w:rPr>
              <w:t>«21</w:t>
            </w:r>
            <w:r w:rsidR="00437235" w:rsidRPr="00036E09">
              <w:rPr>
                <w:b/>
                <w:sz w:val="24"/>
                <w:szCs w:val="24"/>
              </w:rPr>
              <w:t xml:space="preserve">» </w:t>
            </w:r>
            <w:r>
              <w:rPr>
                <w:b/>
                <w:sz w:val="24"/>
                <w:szCs w:val="24"/>
              </w:rPr>
              <w:t xml:space="preserve">апреля </w:t>
            </w:r>
            <w:bookmarkStart w:id="0" w:name="_GoBack"/>
            <w:bookmarkEnd w:id="0"/>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Pr="00F04309" w:rsidRDefault="00923AF5" w:rsidP="00923AF5">
      <w:pPr>
        <w:spacing w:after="0"/>
        <w:jc w:val="both"/>
        <w:rPr>
          <w:sz w:val="20"/>
          <w:szCs w:val="20"/>
        </w:rPr>
      </w:pPr>
      <w:r w:rsidRPr="00F04309">
        <w:rPr>
          <w:sz w:val="20"/>
          <w:szCs w:val="20"/>
        </w:rPr>
        <w:t>Исп.</w:t>
      </w:r>
    </w:p>
    <w:p w:rsidR="00923AF5" w:rsidRPr="00F04309" w:rsidRDefault="00F04309" w:rsidP="00923AF5">
      <w:pPr>
        <w:spacing w:after="0"/>
        <w:jc w:val="both"/>
        <w:rPr>
          <w:sz w:val="20"/>
          <w:szCs w:val="20"/>
        </w:rPr>
      </w:pPr>
      <w:r w:rsidRPr="00F04309">
        <w:rPr>
          <w:sz w:val="20"/>
          <w:szCs w:val="20"/>
        </w:rPr>
        <w:t>Ведущий</w:t>
      </w:r>
      <w:r w:rsidR="00923AF5" w:rsidRPr="00F04309">
        <w:rPr>
          <w:sz w:val="20"/>
          <w:szCs w:val="20"/>
        </w:rPr>
        <w:t xml:space="preserve"> специалист контрактного отдела</w:t>
      </w:r>
    </w:p>
    <w:p w:rsidR="00923AF5" w:rsidRPr="00F04309" w:rsidRDefault="00F04309" w:rsidP="00923AF5">
      <w:pPr>
        <w:spacing w:after="0"/>
        <w:jc w:val="both"/>
        <w:rPr>
          <w:sz w:val="20"/>
          <w:szCs w:val="20"/>
        </w:rPr>
      </w:pPr>
      <w:r w:rsidRPr="00F04309">
        <w:rPr>
          <w:sz w:val="20"/>
          <w:szCs w:val="20"/>
        </w:rPr>
        <w:t>Е.А. Аванесова</w:t>
      </w:r>
    </w:p>
    <w:p w:rsidR="00923AF5" w:rsidRPr="00F04309" w:rsidRDefault="00F04309" w:rsidP="00923AF5">
      <w:pPr>
        <w:spacing w:after="0"/>
        <w:jc w:val="both"/>
        <w:rPr>
          <w:sz w:val="20"/>
          <w:szCs w:val="20"/>
        </w:rPr>
      </w:pPr>
      <w:r w:rsidRPr="00F04309">
        <w:rPr>
          <w:sz w:val="20"/>
          <w:szCs w:val="20"/>
        </w:rPr>
        <w:t>84951981720 доб.1606</w:t>
      </w:r>
    </w:p>
    <w:sectPr w:rsidR="00923AF5" w:rsidRPr="00F04309"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313DD8">
          <w:rPr>
            <w:noProof/>
          </w:rPr>
          <w:t>6</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4C3"/>
    <w:rsid w:val="000A6DAD"/>
    <w:rsid w:val="000B0541"/>
    <w:rsid w:val="000D7EA3"/>
    <w:rsid w:val="000E39DF"/>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3DD8"/>
    <w:rsid w:val="00317031"/>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B2817"/>
    <w:rsid w:val="004C56D3"/>
    <w:rsid w:val="004E161A"/>
    <w:rsid w:val="00503DA5"/>
    <w:rsid w:val="00507EB1"/>
    <w:rsid w:val="005140B8"/>
    <w:rsid w:val="00523EE3"/>
    <w:rsid w:val="00531523"/>
    <w:rsid w:val="005333E6"/>
    <w:rsid w:val="00544187"/>
    <w:rsid w:val="00545C11"/>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6AD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E74AD"/>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31698"/>
    <w:rsid w:val="00D7101B"/>
    <w:rsid w:val="00D80998"/>
    <w:rsid w:val="00D95374"/>
    <w:rsid w:val="00DA13D7"/>
    <w:rsid w:val="00DB0DC6"/>
    <w:rsid w:val="00DD212D"/>
    <w:rsid w:val="00DE108D"/>
    <w:rsid w:val="00DE4098"/>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9F30-5D48-4E12-B3DF-FDDDD6F4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17</cp:revision>
  <cp:lastPrinted>2023-04-05T15:18:00Z</cp:lastPrinted>
  <dcterms:created xsi:type="dcterms:W3CDTF">2022-05-19T13:32:00Z</dcterms:created>
  <dcterms:modified xsi:type="dcterms:W3CDTF">2023-04-06T11:47:00Z</dcterms:modified>
</cp:coreProperties>
</file>